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7DD6" w14:textId="77777777" w:rsidR="000F2E17" w:rsidRPr="000F2E17" w:rsidRDefault="000F2E17" w:rsidP="00F36648">
      <w:pPr>
        <w:spacing w:before="100" w:beforeAutospacing="1" w:after="100" w:afterAutospacing="1" w:line="276" w:lineRule="auto"/>
        <w:jc w:val="center"/>
        <w:outlineLvl w:val="2"/>
        <w:rPr>
          <w:rFonts w:ascii="Verdana" w:eastAsia="Times New Roman" w:hAnsi="Verdana" w:cs="Times New Roman"/>
          <w:b/>
          <w:bCs/>
          <w:sz w:val="24"/>
          <w:szCs w:val="24"/>
        </w:rPr>
      </w:pPr>
      <w:r w:rsidRPr="000F2E17">
        <w:rPr>
          <w:rFonts w:ascii="Verdana" w:eastAsia="Times New Roman" w:hAnsi="Verdana" w:cs="Times New Roman"/>
          <w:b/>
          <w:bCs/>
          <w:sz w:val="24"/>
          <w:szCs w:val="24"/>
        </w:rPr>
        <w:t>SELF-DECLARATION – I</w:t>
      </w:r>
    </w:p>
    <w:p w14:paraId="473B6152" w14:textId="77777777" w:rsidR="000F2E17" w:rsidRPr="000F2E17" w:rsidRDefault="000F2E17" w:rsidP="00F36648">
      <w:pPr>
        <w:spacing w:before="100" w:beforeAutospacing="1" w:after="100" w:afterAutospacing="1" w:line="276" w:lineRule="auto"/>
        <w:jc w:val="center"/>
        <w:rPr>
          <w:rFonts w:ascii="Verdana" w:eastAsia="Times New Roman" w:hAnsi="Verdana" w:cs="Times New Roman"/>
          <w:sz w:val="24"/>
          <w:szCs w:val="24"/>
        </w:rPr>
      </w:pPr>
      <w:r w:rsidRPr="000F2E17">
        <w:rPr>
          <w:rFonts w:ascii="Verdana" w:eastAsia="Times New Roman" w:hAnsi="Verdana" w:cs="Times New Roman"/>
          <w:b/>
          <w:bCs/>
          <w:sz w:val="24"/>
          <w:szCs w:val="24"/>
        </w:rPr>
        <w:t>(Regarding Punishment for Fraudulently Availing Benefits Meant for Persons with Disabilities)</w:t>
      </w:r>
    </w:p>
    <w:p w14:paraId="4C1153D1" w14:textId="77777777" w:rsidR="000F2E17" w:rsidRPr="000F2E17" w:rsidRDefault="000F2E17" w:rsidP="00374B07">
      <w:pPr>
        <w:spacing w:before="100" w:beforeAutospacing="1" w:after="100" w:afterAutospacing="1" w:line="276" w:lineRule="auto"/>
        <w:rPr>
          <w:rFonts w:ascii="Verdana" w:eastAsia="Times New Roman" w:hAnsi="Verdana" w:cs="Times New Roman"/>
          <w:sz w:val="24"/>
          <w:szCs w:val="24"/>
        </w:rPr>
      </w:pPr>
      <w:r w:rsidRPr="000F2E17">
        <w:rPr>
          <w:rFonts w:ascii="Verdana" w:eastAsia="Times New Roman" w:hAnsi="Verdana" w:cs="Times New Roman"/>
          <w:sz w:val="24"/>
          <w:szCs w:val="24"/>
        </w:rPr>
        <w:t>I, Sri/Smt. ________________________________________,</w:t>
      </w:r>
      <w:r w:rsidRPr="000F2E17">
        <w:rPr>
          <w:rFonts w:ascii="Verdana" w:eastAsia="Times New Roman" w:hAnsi="Verdana" w:cs="Times New Roman"/>
          <w:sz w:val="24"/>
          <w:szCs w:val="24"/>
        </w:rPr>
        <w:br/>
        <w:t>S/o / D/o / W/o ________________________________________,</w:t>
      </w:r>
      <w:r w:rsidRPr="000F2E17">
        <w:rPr>
          <w:rFonts w:ascii="Verdana" w:eastAsia="Times New Roman" w:hAnsi="Verdana" w:cs="Times New Roman"/>
          <w:sz w:val="24"/>
          <w:szCs w:val="24"/>
        </w:rPr>
        <w:br/>
        <w:t>residing at ____________________________________________________________,</w:t>
      </w:r>
      <w:r w:rsidRPr="000F2E17">
        <w:rPr>
          <w:rFonts w:ascii="Verdana" w:eastAsia="Times New Roman" w:hAnsi="Verdana" w:cs="Times New Roman"/>
          <w:sz w:val="24"/>
          <w:szCs w:val="24"/>
        </w:rPr>
        <w:br/>
        <w:t>do hereby solemnly affirm and declare as follows:</w:t>
      </w:r>
    </w:p>
    <w:p w14:paraId="4FC94846" w14:textId="77777777" w:rsidR="000F2E17" w:rsidRPr="000F2E17" w:rsidRDefault="000F2E17" w:rsidP="00374B07">
      <w:pPr>
        <w:numPr>
          <w:ilvl w:val="0"/>
          <w:numId w:val="2"/>
        </w:numPr>
        <w:spacing w:before="100" w:beforeAutospacing="1" w:after="100" w:afterAutospacing="1" w:line="276" w:lineRule="auto"/>
        <w:jc w:val="both"/>
        <w:rPr>
          <w:rFonts w:ascii="Verdana" w:eastAsia="Times New Roman" w:hAnsi="Verdana" w:cs="Times New Roman"/>
          <w:sz w:val="24"/>
          <w:szCs w:val="24"/>
        </w:rPr>
      </w:pPr>
      <w:r w:rsidRPr="000F2E17">
        <w:rPr>
          <w:rFonts w:ascii="Verdana" w:eastAsia="Times New Roman" w:hAnsi="Verdana" w:cs="Times New Roman"/>
          <w:sz w:val="24"/>
          <w:szCs w:val="24"/>
        </w:rPr>
        <w:t xml:space="preserve">I am aware that as per </w:t>
      </w:r>
      <w:r w:rsidRPr="000F2E17">
        <w:rPr>
          <w:rFonts w:ascii="Verdana" w:eastAsia="Times New Roman" w:hAnsi="Verdana" w:cs="Times New Roman"/>
          <w:b/>
          <w:bCs/>
          <w:sz w:val="24"/>
          <w:szCs w:val="24"/>
        </w:rPr>
        <w:t>Section 91 of the Rights of Persons with Disabilities Act, 2016</w:t>
      </w:r>
      <w:r w:rsidRPr="000F2E17">
        <w:rPr>
          <w:rFonts w:ascii="Verdana" w:eastAsia="Times New Roman" w:hAnsi="Verdana" w:cs="Times New Roman"/>
          <w:sz w:val="24"/>
          <w:szCs w:val="24"/>
        </w:rPr>
        <w:t>, whoever fraudulently avails or attempts to avail any benefit meant for persons with benchmark disabilities shall be punishable with imprisonment for a term which may extend to two years or with fine which may extend to one lakh rupees or with both.</w:t>
      </w:r>
    </w:p>
    <w:p w14:paraId="77E68CFA" w14:textId="77777777" w:rsidR="000F2E17" w:rsidRPr="000F2E17" w:rsidRDefault="000F2E17" w:rsidP="00374B07">
      <w:pPr>
        <w:numPr>
          <w:ilvl w:val="0"/>
          <w:numId w:val="2"/>
        </w:numPr>
        <w:spacing w:before="100" w:beforeAutospacing="1" w:after="100" w:afterAutospacing="1" w:line="276" w:lineRule="auto"/>
        <w:jc w:val="both"/>
        <w:rPr>
          <w:rFonts w:ascii="Verdana" w:eastAsia="Times New Roman" w:hAnsi="Verdana" w:cs="Times New Roman"/>
          <w:sz w:val="24"/>
          <w:szCs w:val="24"/>
        </w:rPr>
      </w:pPr>
      <w:r w:rsidRPr="000F2E17">
        <w:rPr>
          <w:rFonts w:ascii="Verdana" w:eastAsia="Times New Roman" w:hAnsi="Verdana" w:cs="Times New Roman"/>
          <w:sz w:val="24"/>
          <w:szCs w:val="24"/>
        </w:rPr>
        <w:t>I understand that if any alterations or unauthorized modifications (such as conversion of the retrofitted motorized vehicle into a two-wheeler or any other form) are made to the vehicle sanctioned under the scheme, I shall be liable for legal action initiated by the Andhra Pradesh Differently Abled &amp; Senior Citizens Assistance Corporation. Under such circumstances, recovery of the vehicle/cost shall be made from me, besides launching criminal prosecution.</w:t>
      </w:r>
    </w:p>
    <w:p w14:paraId="62BB5412" w14:textId="77777777" w:rsidR="000F2E17" w:rsidRPr="000F2E17" w:rsidRDefault="000F2E17" w:rsidP="00374B07">
      <w:pPr>
        <w:numPr>
          <w:ilvl w:val="0"/>
          <w:numId w:val="2"/>
        </w:numPr>
        <w:spacing w:before="100" w:beforeAutospacing="1" w:after="100" w:afterAutospacing="1" w:line="276" w:lineRule="auto"/>
        <w:jc w:val="both"/>
        <w:rPr>
          <w:rFonts w:ascii="Verdana" w:eastAsia="Times New Roman" w:hAnsi="Verdana" w:cs="Times New Roman"/>
          <w:sz w:val="24"/>
          <w:szCs w:val="24"/>
        </w:rPr>
      </w:pPr>
      <w:r w:rsidRPr="000F2E17">
        <w:rPr>
          <w:rFonts w:ascii="Verdana" w:eastAsia="Times New Roman" w:hAnsi="Verdana" w:cs="Times New Roman"/>
          <w:sz w:val="24"/>
          <w:szCs w:val="24"/>
        </w:rPr>
        <w:t xml:space="preserve">I further understand that the </w:t>
      </w:r>
      <w:r w:rsidRPr="000F2E17">
        <w:rPr>
          <w:rFonts w:ascii="Verdana" w:eastAsia="Times New Roman" w:hAnsi="Verdana" w:cs="Times New Roman"/>
          <w:b/>
          <w:bCs/>
          <w:sz w:val="24"/>
          <w:szCs w:val="24"/>
        </w:rPr>
        <w:t>Assistant Director, Welfare of Differently Abled and Senior Citizens</w:t>
      </w:r>
      <w:r w:rsidRPr="000F2E17">
        <w:rPr>
          <w:rFonts w:ascii="Verdana" w:eastAsia="Times New Roman" w:hAnsi="Verdana" w:cs="Times New Roman"/>
          <w:sz w:val="24"/>
          <w:szCs w:val="24"/>
        </w:rPr>
        <w:t xml:space="preserve"> of the concerned district is authorized to initiate action for recovery and prosecution against any person who fraudulently avails any benefit meant for Persons with Disabilities or misuses the benefit provided under this scheme as per the rules in force.</w:t>
      </w:r>
    </w:p>
    <w:p w14:paraId="47951D1E" w14:textId="77777777" w:rsidR="000F2E17" w:rsidRPr="000F2E17" w:rsidRDefault="000F2E17" w:rsidP="00374B07">
      <w:pPr>
        <w:spacing w:before="100" w:beforeAutospacing="1" w:after="100" w:afterAutospacing="1" w:line="276" w:lineRule="auto"/>
        <w:jc w:val="both"/>
        <w:rPr>
          <w:rFonts w:ascii="Verdana" w:eastAsia="Times New Roman" w:hAnsi="Verdana" w:cs="Times New Roman"/>
          <w:sz w:val="24"/>
          <w:szCs w:val="24"/>
        </w:rPr>
      </w:pPr>
      <w:r w:rsidRPr="000F2E17">
        <w:rPr>
          <w:rFonts w:ascii="Verdana" w:eastAsia="Times New Roman" w:hAnsi="Verdana" w:cs="Times New Roman"/>
          <w:sz w:val="24"/>
          <w:szCs w:val="24"/>
        </w:rPr>
        <w:t>I declare that I have read and understood the above provisions and undertake not to commit any act that would attract the provisions of Section 91 of the RPwD Act, 2016.</w:t>
      </w:r>
    </w:p>
    <w:p w14:paraId="3E8AD4ED" w14:textId="77777777" w:rsidR="000F2E17" w:rsidRPr="00374B07" w:rsidRDefault="000F2E17" w:rsidP="00374B07">
      <w:pPr>
        <w:spacing w:before="100" w:beforeAutospacing="1" w:after="100" w:afterAutospacing="1" w:line="276" w:lineRule="auto"/>
        <w:rPr>
          <w:rFonts w:ascii="Verdana" w:eastAsia="Times New Roman" w:hAnsi="Verdana" w:cs="Times New Roman"/>
          <w:sz w:val="24"/>
          <w:szCs w:val="24"/>
        </w:rPr>
      </w:pPr>
      <w:r w:rsidRPr="000F2E17">
        <w:rPr>
          <w:rFonts w:ascii="Verdana" w:eastAsia="Times New Roman" w:hAnsi="Verdana" w:cs="Times New Roman"/>
          <w:b/>
          <w:bCs/>
          <w:sz w:val="24"/>
          <w:szCs w:val="24"/>
        </w:rPr>
        <w:t>Signature of the Applicant:</w:t>
      </w:r>
      <w:r w:rsidRPr="000F2E17">
        <w:rPr>
          <w:rFonts w:ascii="Verdana" w:eastAsia="Times New Roman" w:hAnsi="Verdana" w:cs="Times New Roman"/>
          <w:sz w:val="24"/>
          <w:szCs w:val="24"/>
        </w:rPr>
        <w:t xml:space="preserve"> ___________________________</w:t>
      </w:r>
      <w:r w:rsidRPr="000F2E17">
        <w:rPr>
          <w:rFonts w:ascii="Verdana" w:eastAsia="Times New Roman" w:hAnsi="Verdana" w:cs="Times New Roman"/>
          <w:sz w:val="24"/>
          <w:szCs w:val="24"/>
        </w:rPr>
        <w:br/>
      </w:r>
      <w:r w:rsidRPr="000F2E17">
        <w:rPr>
          <w:rFonts w:ascii="Verdana" w:eastAsia="Times New Roman" w:hAnsi="Verdana" w:cs="Times New Roman"/>
          <w:b/>
          <w:bCs/>
          <w:sz w:val="24"/>
          <w:szCs w:val="24"/>
        </w:rPr>
        <w:t>Name:</w:t>
      </w:r>
      <w:r w:rsidRPr="000F2E17">
        <w:rPr>
          <w:rFonts w:ascii="Verdana" w:eastAsia="Times New Roman" w:hAnsi="Verdana" w:cs="Times New Roman"/>
          <w:sz w:val="24"/>
          <w:szCs w:val="24"/>
        </w:rPr>
        <w:t xml:space="preserve"> ____________________________________________</w:t>
      </w:r>
      <w:r w:rsidRPr="000F2E17">
        <w:rPr>
          <w:rFonts w:ascii="Verdana" w:eastAsia="Times New Roman" w:hAnsi="Verdana" w:cs="Times New Roman"/>
          <w:sz w:val="24"/>
          <w:szCs w:val="24"/>
        </w:rPr>
        <w:br/>
      </w:r>
      <w:r w:rsidRPr="000F2E17">
        <w:rPr>
          <w:rFonts w:ascii="Verdana" w:eastAsia="Times New Roman" w:hAnsi="Verdana" w:cs="Times New Roman"/>
          <w:b/>
          <w:bCs/>
          <w:sz w:val="24"/>
          <w:szCs w:val="24"/>
        </w:rPr>
        <w:t>Disability Certificate No.:</w:t>
      </w:r>
      <w:r w:rsidRPr="000F2E17">
        <w:rPr>
          <w:rFonts w:ascii="Verdana" w:eastAsia="Times New Roman" w:hAnsi="Verdana" w:cs="Times New Roman"/>
          <w:sz w:val="24"/>
          <w:szCs w:val="24"/>
        </w:rPr>
        <w:t xml:space="preserve"> _____________________________</w:t>
      </w:r>
      <w:r w:rsidRPr="000F2E17">
        <w:rPr>
          <w:rFonts w:ascii="Verdana" w:eastAsia="Times New Roman" w:hAnsi="Verdana" w:cs="Times New Roman"/>
          <w:sz w:val="24"/>
          <w:szCs w:val="24"/>
        </w:rPr>
        <w:br/>
      </w:r>
      <w:r w:rsidRPr="000F2E17">
        <w:rPr>
          <w:rFonts w:ascii="Verdana" w:eastAsia="Times New Roman" w:hAnsi="Verdana" w:cs="Times New Roman"/>
          <w:b/>
          <w:bCs/>
          <w:sz w:val="24"/>
          <w:szCs w:val="24"/>
        </w:rPr>
        <w:t>Mobile No.:</w:t>
      </w:r>
      <w:r w:rsidRPr="000F2E17">
        <w:rPr>
          <w:rFonts w:ascii="Verdana" w:eastAsia="Times New Roman" w:hAnsi="Verdana" w:cs="Times New Roman"/>
          <w:sz w:val="24"/>
          <w:szCs w:val="24"/>
        </w:rPr>
        <w:t xml:space="preserve"> ________________________________________</w:t>
      </w:r>
      <w:r w:rsidRPr="000F2E17">
        <w:rPr>
          <w:rFonts w:ascii="Verdana" w:eastAsia="Times New Roman" w:hAnsi="Verdana" w:cs="Times New Roman"/>
          <w:sz w:val="24"/>
          <w:szCs w:val="24"/>
        </w:rPr>
        <w:br/>
      </w:r>
      <w:r w:rsidRPr="000F2E17">
        <w:rPr>
          <w:rFonts w:ascii="Verdana" w:eastAsia="Times New Roman" w:hAnsi="Verdana" w:cs="Times New Roman"/>
          <w:b/>
          <w:bCs/>
          <w:sz w:val="24"/>
          <w:szCs w:val="24"/>
        </w:rPr>
        <w:t>Date:</w:t>
      </w:r>
      <w:r w:rsidRPr="000F2E17">
        <w:rPr>
          <w:rFonts w:ascii="Verdana" w:eastAsia="Times New Roman" w:hAnsi="Verdana" w:cs="Times New Roman"/>
          <w:sz w:val="24"/>
          <w:szCs w:val="24"/>
        </w:rPr>
        <w:t xml:space="preserve"> ___________________</w:t>
      </w:r>
      <w:r w:rsidRPr="000F2E17">
        <w:rPr>
          <w:rFonts w:ascii="Verdana" w:eastAsia="Times New Roman" w:hAnsi="Verdana" w:cs="Times New Roman"/>
          <w:sz w:val="24"/>
          <w:szCs w:val="24"/>
        </w:rPr>
        <w:br/>
      </w:r>
      <w:r w:rsidRPr="000F2E17">
        <w:rPr>
          <w:rFonts w:ascii="Verdana" w:eastAsia="Times New Roman" w:hAnsi="Verdana" w:cs="Times New Roman"/>
          <w:b/>
          <w:bCs/>
          <w:sz w:val="24"/>
          <w:szCs w:val="24"/>
        </w:rPr>
        <w:t>Place:</w:t>
      </w:r>
      <w:r w:rsidRPr="000F2E17">
        <w:rPr>
          <w:rFonts w:ascii="Verdana" w:eastAsia="Times New Roman" w:hAnsi="Verdana" w:cs="Times New Roman"/>
          <w:sz w:val="24"/>
          <w:szCs w:val="24"/>
        </w:rPr>
        <w:t xml:space="preserve"> __________________</w:t>
      </w:r>
    </w:p>
    <w:sectPr w:rsidR="000F2E17" w:rsidRPr="00374B07" w:rsidSect="00374B0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606"/>
    <w:multiLevelType w:val="multilevel"/>
    <w:tmpl w:val="84206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D357F"/>
    <w:multiLevelType w:val="multilevel"/>
    <w:tmpl w:val="2948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2E67FF"/>
    <w:multiLevelType w:val="hybridMultilevel"/>
    <w:tmpl w:val="D326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150483">
    <w:abstractNumId w:val="2"/>
  </w:num>
  <w:num w:numId="2" w16cid:durableId="1172573518">
    <w:abstractNumId w:val="1"/>
  </w:num>
  <w:num w:numId="3" w16cid:durableId="1238636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B88"/>
    <w:rsid w:val="000F2E17"/>
    <w:rsid w:val="00100B88"/>
    <w:rsid w:val="00374B07"/>
    <w:rsid w:val="004C3DB3"/>
    <w:rsid w:val="0060137F"/>
    <w:rsid w:val="008953E1"/>
    <w:rsid w:val="00C52E92"/>
    <w:rsid w:val="00C77A28"/>
    <w:rsid w:val="00F3664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5000"/>
  <w15:docId w15:val="{CD4E4E80-9FAF-48A5-B028-CD0E9B64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Krify Software</cp:lastModifiedBy>
  <cp:revision>2</cp:revision>
  <dcterms:created xsi:type="dcterms:W3CDTF">2025-10-21T12:55:00Z</dcterms:created>
  <dcterms:modified xsi:type="dcterms:W3CDTF">2025-10-21T12:55:00Z</dcterms:modified>
</cp:coreProperties>
</file>